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30" w:rsidRPr="00457391" w:rsidRDefault="00457391" w:rsidP="00457391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457391">
        <w:rPr>
          <w:rFonts w:ascii="Times New Roman" w:hAnsi="Times New Roman" w:cs="Times New Roman"/>
          <w:b/>
          <w:i/>
          <w:sz w:val="40"/>
          <w:szCs w:val="40"/>
          <w:u w:val="single"/>
        </w:rPr>
        <w:t>Kodėl sportuoti sveika?</w:t>
      </w:r>
    </w:p>
    <w:p w:rsidR="00457391" w:rsidRPr="00457391" w:rsidRDefault="00457391">
      <w:pPr>
        <w:rPr>
          <w:rFonts w:ascii="Times New Roman" w:hAnsi="Times New Roman" w:cs="Times New Roman"/>
          <w:sz w:val="28"/>
          <w:szCs w:val="28"/>
        </w:rPr>
      </w:pPr>
    </w:p>
    <w:p w:rsidR="00457391" w:rsidRDefault="00457391" w:rsidP="0045739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t-LT"/>
        </w:rPr>
        <w:t>Dauguma žmonių žino</w:t>
      </w:r>
      <w:r w:rsidRPr="004573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t-LT"/>
        </w:rPr>
        <w:t xml:space="preserve">, kad sportuoti yra sveika. Fizinis krūvis, kuris priverčia širdį plakti stipriau, prakaituoti ar užgniaužia kvapą yra reikalingas mūsų organizmui, taip pat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t-LT"/>
        </w:rPr>
        <w:t>kaip ir vanduo. Dažnas</w:t>
      </w:r>
      <w:r w:rsidRPr="004573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t-LT"/>
        </w:rPr>
        <w:t xml:space="preserve"> tai supranta, tačiau nesiima veiksmų, nepradeda sportuoti.</w:t>
      </w:r>
    </w:p>
    <w:p w:rsidR="00457391" w:rsidRDefault="00457391" w:rsidP="0045739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t-LT"/>
        </w:rPr>
        <w:t>Taigi, sportuoti reikia, nes:</w:t>
      </w:r>
    </w:p>
    <w:p w:rsidR="00457391" w:rsidRPr="00457391" w:rsidRDefault="00457391" w:rsidP="0045739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457391" w:rsidRPr="00457391" w:rsidRDefault="00457391" w:rsidP="00457391">
      <w:pPr>
        <w:pStyle w:val="Sraopastraipa"/>
        <w:numPr>
          <w:ilvl w:val="0"/>
          <w:numId w:val="8"/>
        </w:numPr>
        <w:shd w:val="clear" w:color="auto" w:fill="FFFFFF"/>
        <w:spacing w:after="0" w:line="240" w:lineRule="auto"/>
        <w:ind w:hanging="294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4573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t-LT"/>
        </w:rPr>
        <w:t>Gerėja savijauta, išvaizda ir nuotaika</w:t>
      </w:r>
    </w:p>
    <w:p w:rsidR="00457391" w:rsidRPr="00457391" w:rsidRDefault="00457391" w:rsidP="0045739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4573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t-LT"/>
        </w:rPr>
        <w:t>Pirmiausia, sportas (ar aktyvus judėjimas – žiūrint kuriai amžiaus grupei žmogus priklauso) sustiprina raumenų ir kaulų sistemą. Mokslininkai įvardija ne vieną sporto teikiamą privalumą, keli jų:</w:t>
      </w:r>
    </w:p>
    <w:p w:rsidR="00457391" w:rsidRPr="00457391" w:rsidRDefault="00457391" w:rsidP="00457391">
      <w:pPr>
        <w:pStyle w:val="Sraopastraipa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4573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t-LT"/>
        </w:rPr>
        <w:t>sportuojant gerinamas širdies ir kraujagyslių darbas </w:t>
      </w:r>
      <w:r w:rsidRPr="004573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t-LT"/>
        </w:rPr>
        <w:t>– padidėjus širdies ritmui, pakyla kraujospūdis, kuris tekėdamas per kraujagysles, šias treniruoja, jos tampa elastingesnės ir geriau prisitaiko prie kraujo spaudimo pokyčių;</w:t>
      </w:r>
    </w:p>
    <w:p w:rsidR="00457391" w:rsidRPr="00457391" w:rsidRDefault="00457391" w:rsidP="00457391">
      <w:pPr>
        <w:pStyle w:val="Sraopastraipa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4573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t-LT"/>
        </w:rPr>
        <w:t>mažėja riebalinis sluoksnis, daugėja raumenų </w:t>
      </w:r>
      <w:r w:rsidRPr="004573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t-LT"/>
        </w:rPr>
        <w:t>– sportuojant sudeginama energija, o kadangi daugiausiai energijos kaupiama riebaluose, tai juos dažniausiai ir degina sportas.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t-LT"/>
        </w:rPr>
        <w:t xml:space="preserve"> </w:t>
      </w:r>
      <w:r w:rsidRPr="004573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t-LT"/>
        </w:rPr>
        <w:t>Taip pat sportuojant didėja raumenų masė, o kuo daugiau raumenų, tuo daugiau sudeginama kalorijų. Raumenims veikti reikia daugiau energijos nei riebaliniam sluoksniui, tad kai pradeda daugėti raumenų, riebalų sluoksnis pradeda mažėti daug greičiau;</w:t>
      </w:r>
    </w:p>
    <w:p w:rsidR="00457391" w:rsidRPr="00457391" w:rsidRDefault="00457391" w:rsidP="00457391">
      <w:pPr>
        <w:pStyle w:val="Sraopastraipa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4573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t-LT"/>
        </w:rPr>
        <w:t>mažėja kraujo spaudimas, širdies ritmas, riebalų ir gliukozės koncentracija kraujyje </w:t>
      </w:r>
      <w:r w:rsidRPr="004573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t-LT"/>
        </w:rPr>
        <w:t>– sportuojant sudeginama daugiau kalorijų, tad su maistu gaunami riebalai ir cukrus panaudojami pagal paskirtį – gaminama energiją, kuri reikalinga sportuojant. Riebalai ir gliukozė taip smarkiai nesikaupia organizme – tai šiuo atveju yra didelis pliusas. Mokslininkai yra ištyrę, kad pradėjus sportuoti mažėja kraujo spaudimas ir pulsas.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t-LT"/>
        </w:rPr>
        <w:t xml:space="preserve"> </w:t>
      </w:r>
      <w:r w:rsidRPr="004573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t-LT"/>
        </w:rPr>
        <w:t>Širdis yra raumuo, o kiekvienas raumuo treniruojamas stiprėja, todėl, stiprėjant širdies raumeniui, širdžiai nereikia taip dažnai ir stipriai susitraukti;</w:t>
      </w:r>
    </w:p>
    <w:p w:rsidR="00457391" w:rsidRPr="00457391" w:rsidRDefault="00457391" w:rsidP="00457391">
      <w:pPr>
        <w:pStyle w:val="Sraopastraipa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4573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t-LT"/>
        </w:rPr>
        <w:t>gerėja nuotaika ir darbingumas </w:t>
      </w:r>
      <w:r w:rsidRPr="004573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t-LT"/>
        </w:rPr>
        <w:t>– sportuojant smegenys lyg atpildą už pastangas išskiria malonumą sukeliančias medžiagas.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t-LT"/>
        </w:rPr>
        <w:t xml:space="preserve"> </w:t>
      </w:r>
      <w:r w:rsidRPr="004573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t-LT"/>
        </w:rPr>
        <w:t>Net po ilgesnio pasivaikščiojimo, nepaisant to, kad galbūt jaučiatės pavargę, dažnai galite pastebėti, kad Jūsų nuotaika geresnė ir atsirado daugiau motyvacijos;</w:t>
      </w:r>
    </w:p>
    <w:p w:rsidR="00457391" w:rsidRPr="00457391" w:rsidRDefault="00457391" w:rsidP="00457391">
      <w:pPr>
        <w:pStyle w:val="Sraopastraipa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4573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t-LT"/>
        </w:rPr>
        <w:t>didėja pasitikėjimas savimi ir savivertė </w:t>
      </w:r>
      <w:r w:rsidRPr="004573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t-LT"/>
        </w:rPr>
        <w:t>– sportuojant ir besikeičiant Jūsų kūnui bei stebint vis gerėjančius rezultatus atsiranda didesnis pasitikėjimas savimi ir gerėja savivertė.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t-LT"/>
        </w:rPr>
        <w:t xml:space="preserve"> </w:t>
      </w:r>
      <w:r w:rsidRPr="004573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t-LT"/>
        </w:rPr>
        <w:t>Tai susiję su tuo, kad daugelis iš mūsų save vertiname ne pagal tai, kokie esame, o pagal tai, kaip atrodome. Taigi, jei atrodome lieknesni ir stipresni, tai ir geriau jaučiamės;</w:t>
      </w:r>
    </w:p>
    <w:p w:rsidR="00457391" w:rsidRPr="00457391" w:rsidRDefault="00457391" w:rsidP="00457391">
      <w:pPr>
        <w:pStyle w:val="Sraopastraipa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4573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t-LT"/>
        </w:rPr>
        <w:t>pagerėja miegas </w:t>
      </w:r>
      <w:r w:rsidRPr="004573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t-LT"/>
        </w:rPr>
        <w:t>– mokslininkai ištyrė, kad reguliariai sportuojančių žmonių miegas yra geresnės kokybės;</w:t>
      </w:r>
    </w:p>
    <w:p w:rsidR="00457391" w:rsidRPr="00457391" w:rsidRDefault="00457391" w:rsidP="00457391">
      <w:pPr>
        <w:pStyle w:val="Sraopastraipa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4573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t-LT"/>
        </w:rPr>
        <w:lastRenderedPageBreak/>
        <w:t>padeda atminčiai </w:t>
      </w:r>
      <w:r w:rsidRPr="004573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t-LT"/>
        </w:rPr>
        <w:t>– sportuojant kraujas varinėjamas po visą kūną, neaplenkiant ir smegenų, tad smegenys ir smegenų ląstelės gauna daugiau kraujo, o tai padeda ilgiau išlaikyti gerą atmintį ir šviesesnį protą.</w:t>
      </w:r>
    </w:p>
    <w:p w:rsidR="00457391" w:rsidRPr="00457391" w:rsidRDefault="00457391" w:rsidP="004573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457391" w:rsidRPr="00457391" w:rsidRDefault="00457391" w:rsidP="0045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91">
        <w:rPr>
          <w:rFonts w:ascii="Times New Roman" w:hAnsi="Times New Roman" w:cs="Times New Roman"/>
          <w:sz w:val="28"/>
          <w:szCs w:val="28"/>
        </w:rPr>
        <w:t xml:space="preserve">Daugelis žmonių prieš pradedami sportuoti nežino, kaip pasirinkti, kiek laiko jiems reikėtų praleisti sportuojant. Kiekvienam pradedančiam sportuoti ar jau </w:t>
      </w:r>
      <w:proofErr w:type="spellStart"/>
      <w:r w:rsidRPr="00457391">
        <w:rPr>
          <w:rFonts w:ascii="Times New Roman" w:hAnsi="Times New Roman" w:cs="Times New Roman"/>
          <w:sz w:val="28"/>
          <w:szCs w:val="28"/>
        </w:rPr>
        <w:t>besportuojančiam</w:t>
      </w:r>
      <w:proofErr w:type="spellEnd"/>
      <w:r w:rsidRPr="00457391">
        <w:rPr>
          <w:rFonts w:ascii="Times New Roman" w:hAnsi="Times New Roman" w:cs="Times New Roman"/>
          <w:sz w:val="28"/>
          <w:szCs w:val="28"/>
        </w:rPr>
        <w:t>, labai svarbu pasirinkti tinkamą treniruočių režimą, nes jis padeda siekti užsibrėžtų tikslų. Maža to, tinkamai pasirinktas režimas neleidžia pervargti ir greitai prarasti motyvacijos.</w:t>
      </w:r>
    </w:p>
    <w:p w:rsidR="00457391" w:rsidRDefault="00457391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7F7F7"/>
        </w:rPr>
      </w:pPr>
    </w:p>
    <w:p w:rsidR="00457391" w:rsidRDefault="0045739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t-LT"/>
        </w:rPr>
        <w:drawing>
          <wp:inline distT="0" distB="0" distL="0" distR="0" wp14:anchorId="2AD90DB8" wp14:editId="19429AFE">
            <wp:extent cx="6120130" cy="4211762"/>
            <wp:effectExtent l="0" t="0" r="0" b="0"/>
            <wp:docPr id="1" name="Paveikslėlis 1" descr="Vaizdo rezultatas pagal užklausą „sport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sports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1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391" w:rsidRDefault="00457391" w:rsidP="00457391">
      <w:pPr>
        <w:rPr>
          <w:rFonts w:ascii="Times New Roman" w:hAnsi="Times New Roman" w:cs="Times New Roman"/>
          <w:sz w:val="28"/>
          <w:szCs w:val="28"/>
        </w:rPr>
      </w:pPr>
    </w:p>
    <w:p w:rsidR="00457391" w:rsidRPr="00357E48" w:rsidRDefault="00457391" w:rsidP="00357E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E48">
        <w:rPr>
          <w:rFonts w:ascii="Times New Roman" w:hAnsi="Times New Roman" w:cs="Times New Roman"/>
          <w:b/>
          <w:sz w:val="28"/>
          <w:szCs w:val="28"/>
          <w:u w:val="single"/>
        </w:rPr>
        <w:t>Sportuokime ir būkime sveiki!</w:t>
      </w:r>
    </w:p>
    <w:p w:rsidR="00457391" w:rsidRDefault="00457391" w:rsidP="00457391">
      <w:pPr>
        <w:rPr>
          <w:rFonts w:ascii="Times New Roman" w:hAnsi="Times New Roman" w:cs="Times New Roman"/>
          <w:sz w:val="28"/>
          <w:szCs w:val="28"/>
        </w:rPr>
      </w:pPr>
    </w:p>
    <w:p w:rsidR="00457391" w:rsidRDefault="00457391" w:rsidP="00357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Visuomenės sveikatos priežiūros specialistė</w:t>
      </w:r>
    </w:p>
    <w:p w:rsidR="00457391" w:rsidRPr="00457391" w:rsidRDefault="00457391" w:rsidP="00357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Eglė Zokaitytė</w:t>
      </w:r>
    </w:p>
    <w:sectPr w:rsidR="00457391" w:rsidRPr="0045739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91A"/>
    <w:multiLevelType w:val="multilevel"/>
    <w:tmpl w:val="4E183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441B2D"/>
    <w:multiLevelType w:val="multilevel"/>
    <w:tmpl w:val="64F47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775BBC"/>
    <w:multiLevelType w:val="multilevel"/>
    <w:tmpl w:val="F564BB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0B0C60"/>
    <w:multiLevelType w:val="multilevel"/>
    <w:tmpl w:val="D42E6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FC0E4A"/>
    <w:multiLevelType w:val="multilevel"/>
    <w:tmpl w:val="B16043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F45558"/>
    <w:multiLevelType w:val="multilevel"/>
    <w:tmpl w:val="C4904A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7D0FB2"/>
    <w:multiLevelType w:val="multilevel"/>
    <w:tmpl w:val="9F400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2E2670"/>
    <w:multiLevelType w:val="hybridMultilevel"/>
    <w:tmpl w:val="2EC224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91"/>
    <w:rsid w:val="00357E48"/>
    <w:rsid w:val="00454B30"/>
    <w:rsid w:val="0045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930C"/>
  <w15:chartTrackingRefBased/>
  <w15:docId w15:val="{B638751D-8E6D-45C0-8713-17848AD0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5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7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2030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1</cp:revision>
  <dcterms:created xsi:type="dcterms:W3CDTF">2017-06-19T05:16:00Z</dcterms:created>
  <dcterms:modified xsi:type="dcterms:W3CDTF">2017-06-19T05:27:00Z</dcterms:modified>
</cp:coreProperties>
</file>